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«Эгида»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«Эгида»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1217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06.05.2010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2014001706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1022002545400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29.11.2002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13.01.2017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Шахидов Салавли Абуезидович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364031, Чеченская Респ., г.Грозный, ул.Жуковского, дом 159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2 200 000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Закрытое акционерное общество Страховая компания 'Инвестиции и Финансы'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выявлено.; 2013 - нарушений не выявлено; 2014 - выявлены нарушения; 2015 - выявлены нарушения;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